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9FA" w:rsidRPr="009409FA" w:rsidRDefault="009409FA" w:rsidP="009409FA">
      <w:pPr>
        <w:spacing w:after="0" w:line="360" w:lineRule="exact"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409FA">
        <w:rPr>
          <w:rFonts w:ascii="Times New Roman" w:hAnsi="Times New Roman" w:cs="Times New Roman"/>
          <w:b/>
          <w:sz w:val="28"/>
          <w:szCs w:val="28"/>
          <w:u w:val="single"/>
        </w:rPr>
        <w:t>ПРОЕКТ</w:t>
      </w:r>
    </w:p>
    <w:p w:rsidR="009409FA" w:rsidRPr="009409FA" w:rsidRDefault="009409FA" w:rsidP="009409FA">
      <w:pPr>
        <w:spacing w:after="0" w:line="36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9409FA">
        <w:rPr>
          <w:rFonts w:ascii="Times New Roman" w:hAnsi="Times New Roman" w:cs="Times New Roman"/>
          <w:sz w:val="28"/>
          <w:szCs w:val="28"/>
        </w:rPr>
        <w:t>РЕСПУБЛИКА МОРДОВИЯ</w:t>
      </w:r>
    </w:p>
    <w:p w:rsidR="009409FA" w:rsidRPr="009409FA" w:rsidRDefault="009409FA" w:rsidP="009409FA">
      <w:pPr>
        <w:spacing w:after="0" w:line="36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9409FA">
        <w:rPr>
          <w:rFonts w:ascii="Times New Roman" w:hAnsi="Times New Roman" w:cs="Times New Roman"/>
          <w:sz w:val="28"/>
          <w:szCs w:val="28"/>
        </w:rPr>
        <w:t xml:space="preserve">СОВЕТ ДЕПУТАТОВ ПИЧЕУРСКОГО СЕЛЬСКОГО ПОСЕЛЕНИЯ </w:t>
      </w:r>
    </w:p>
    <w:p w:rsidR="009409FA" w:rsidRPr="009409FA" w:rsidRDefault="009409FA" w:rsidP="009409FA">
      <w:pPr>
        <w:spacing w:after="0" w:line="36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9409FA">
        <w:rPr>
          <w:rFonts w:ascii="Times New Roman" w:hAnsi="Times New Roman" w:cs="Times New Roman"/>
          <w:sz w:val="28"/>
          <w:szCs w:val="28"/>
        </w:rPr>
        <w:t>ЧАМЗИНСКОГО МУНИЦИПАЛЬНОГО РАЙОНА</w:t>
      </w:r>
    </w:p>
    <w:p w:rsidR="009409FA" w:rsidRPr="009409FA" w:rsidRDefault="009409FA" w:rsidP="009409FA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9409FA" w:rsidRPr="009409FA" w:rsidRDefault="009409FA" w:rsidP="009409F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9409FA">
        <w:rPr>
          <w:rFonts w:ascii="Times New Roman" w:hAnsi="Times New Roman"/>
          <w:b/>
          <w:sz w:val="28"/>
          <w:szCs w:val="28"/>
        </w:rPr>
        <w:t>РЕШЕНИЕ</w:t>
      </w:r>
    </w:p>
    <w:p w:rsidR="009409FA" w:rsidRPr="009409FA" w:rsidRDefault="009409FA" w:rsidP="009409FA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9409FA">
        <w:rPr>
          <w:rFonts w:ascii="Times New Roman" w:hAnsi="Times New Roman"/>
          <w:sz w:val="28"/>
          <w:szCs w:val="28"/>
        </w:rPr>
        <w:t>(-я внеочередная сессия)</w:t>
      </w:r>
    </w:p>
    <w:p w:rsidR="009409FA" w:rsidRPr="009409FA" w:rsidRDefault="009409FA" w:rsidP="009409FA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9409FA">
        <w:rPr>
          <w:rFonts w:ascii="Times New Roman" w:hAnsi="Times New Roman"/>
          <w:sz w:val="28"/>
          <w:szCs w:val="28"/>
        </w:rPr>
        <w:t>_._.2025г.                                                                                                      № _</w:t>
      </w:r>
    </w:p>
    <w:p w:rsidR="009409FA" w:rsidRPr="009409FA" w:rsidRDefault="009409FA" w:rsidP="009409FA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9409FA">
        <w:rPr>
          <w:rFonts w:ascii="Times New Roman" w:hAnsi="Times New Roman"/>
          <w:sz w:val="28"/>
          <w:szCs w:val="28"/>
        </w:rPr>
        <w:t xml:space="preserve">с. </w:t>
      </w:r>
      <w:proofErr w:type="spellStart"/>
      <w:r w:rsidRPr="009409FA">
        <w:rPr>
          <w:rFonts w:ascii="Times New Roman" w:hAnsi="Times New Roman"/>
          <w:sz w:val="28"/>
          <w:szCs w:val="28"/>
        </w:rPr>
        <w:t>Пичеуры</w:t>
      </w:r>
      <w:proofErr w:type="spellEnd"/>
    </w:p>
    <w:p w:rsidR="009409FA" w:rsidRPr="009409FA" w:rsidRDefault="009409FA" w:rsidP="009409F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409FA" w:rsidRPr="009409FA" w:rsidRDefault="009409FA" w:rsidP="009409F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409FA"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в решение Совета депутатов </w:t>
      </w:r>
      <w:proofErr w:type="spellStart"/>
      <w:r w:rsidRPr="009409FA">
        <w:rPr>
          <w:rFonts w:ascii="Times New Roman" w:hAnsi="Times New Roman" w:cs="Times New Roman"/>
          <w:b/>
          <w:bCs/>
          <w:sz w:val="28"/>
          <w:szCs w:val="28"/>
        </w:rPr>
        <w:t>Пичеурского</w:t>
      </w:r>
      <w:proofErr w:type="spellEnd"/>
      <w:r w:rsidRPr="009409FA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 от 10.07.2008г. № 31 </w:t>
      </w:r>
      <w:r w:rsidRPr="009409FA">
        <w:rPr>
          <w:rFonts w:ascii="Times New Roman" w:hAnsi="Times New Roman" w:cs="Times New Roman"/>
          <w:b/>
          <w:sz w:val="28"/>
          <w:szCs w:val="28"/>
        </w:rPr>
        <w:t xml:space="preserve">«Об утверждении Положения о бюджетном процессе в </w:t>
      </w:r>
      <w:proofErr w:type="spellStart"/>
      <w:r w:rsidRPr="009409FA">
        <w:rPr>
          <w:rFonts w:ascii="Times New Roman" w:hAnsi="Times New Roman" w:cs="Times New Roman"/>
          <w:b/>
          <w:sz w:val="28"/>
          <w:szCs w:val="28"/>
        </w:rPr>
        <w:t>Пичеурском</w:t>
      </w:r>
      <w:proofErr w:type="spellEnd"/>
      <w:r w:rsidRPr="009409FA">
        <w:rPr>
          <w:rFonts w:ascii="Times New Roman" w:hAnsi="Times New Roman" w:cs="Times New Roman"/>
          <w:b/>
          <w:sz w:val="28"/>
          <w:szCs w:val="28"/>
        </w:rPr>
        <w:t xml:space="preserve"> сельском поселении </w:t>
      </w:r>
      <w:proofErr w:type="spellStart"/>
      <w:r w:rsidRPr="009409FA">
        <w:rPr>
          <w:rFonts w:ascii="Times New Roman" w:hAnsi="Times New Roman" w:cs="Times New Roman"/>
          <w:b/>
          <w:sz w:val="28"/>
          <w:szCs w:val="28"/>
        </w:rPr>
        <w:t>Чамзинского</w:t>
      </w:r>
      <w:proofErr w:type="spellEnd"/>
      <w:r w:rsidRPr="009409FA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Республики Мордовия»</w:t>
      </w:r>
    </w:p>
    <w:p w:rsidR="009409FA" w:rsidRPr="009409FA" w:rsidRDefault="009409FA" w:rsidP="009409FA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9409FA" w:rsidRDefault="009409FA" w:rsidP="009409FA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9409FA">
        <w:rPr>
          <w:rFonts w:ascii="Times New Roman" w:hAnsi="Times New Roman" w:cs="Times New Roman"/>
          <w:sz w:val="28"/>
          <w:szCs w:val="28"/>
        </w:rPr>
        <w:t xml:space="preserve">Руководствуясь Бюджетным кодексом Российской Федерации, Федеральным законом от 06.10.2003 года №131-ФЗ «Об общих принципах организации местного самоуправления в Российской Федерации», Уставом </w:t>
      </w:r>
      <w:proofErr w:type="spellStart"/>
      <w:r w:rsidRPr="009409FA">
        <w:rPr>
          <w:rFonts w:ascii="Times New Roman" w:hAnsi="Times New Roman" w:cs="Times New Roman"/>
          <w:sz w:val="28"/>
          <w:szCs w:val="28"/>
        </w:rPr>
        <w:t>Пичеурского</w:t>
      </w:r>
      <w:proofErr w:type="spellEnd"/>
      <w:r w:rsidRPr="009409FA">
        <w:rPr>
          <w:rFonts w:ascii="Times New Roman" w:hAnsi="Times New Roman" w:cs="Times New Roman"/>
          <w:sz w:val="28"/>
          <w:szCs w:val="28"/>
        </w:rPr>
        <w:t xml:space="preserve"> сельского поселения  </w:t>
      </w:r>
      <w:proofErr w:type="spellStart"/>
      <w:r w:rsidRPr="009409FA">
        <w:rPr>
          <w:rFonts w:ascii="Times New Roman" w:hAnsi="Times New Roman" w:cs="Times New Roman"/>
          <w:sz w:val="28"/>
          <w:szCs w:val="28"/>
        </w:rPr>
        <w:t>Чамзинского</w:t>
      </w:r>
      <w:proofErr w:type="spellEnd"/>
      <w:r w:rsidRPr="009409FA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Мордовия, принимая во внимание Протест прокурора </w:t>
      </w:r>
      <w:proofErr w:type="spellStart"/>
      <w:r w:rsidRPr="009409FA">
        <w:rPr>
          <w:rFonts w:ascii="Times New Roman" w:hAnsi="Times New Roman" w:cs="Times New Roman"/>
          <w:sz w:val="28"/>
          <w:szCs w:val="28"/>
        </w:rPr>
        <w:t>Чамзинского</w:t>
      </w:r>
      <w:proofErr w:type="spellEnd"/>
      <w:r w:rsidRPr="009409FA">
        <w:rPr>
          <w:rFonts w:ascii="Times New Roman" w:hAnsi="Times New Roman" w:cs="Times New Roman"/>
          <w:sz w:val="28"/>
          <w:szCs w:val="28"/>
        </w:rPr>
        <w:t xml:space="preserve"> района от 31.01.2025 № 7-1-2025 «На решение Совета депутатов </w:t>
      </w:r>
      <w:proofErr w:type="spellStart"/>
      <w:r w:rsidRPr="009409FA">
        <w:rPr>
          <w:rFonts w:ascii="Times New Roman" w:hAnsi="Times New Roman" w:cs="Times New Roman"/>
          <w:sz w:val="28"/>
          <w:szCs w:val="28"/>
        </w:rPr>
        <w:t>Пичеурского</w:t>
      </w:r>
      <w:proofErr w:type="spellEnd"/>
      <w:r w:rsidRPr="009409FA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9409FA">
        <w:rPr>
          <w:rFonts w:ascii="Times New Roman" w:hAnsi="Times New Roman" w:cs="Times New Roman"/>
          <w:sz w:val="28"/>
          <w:szCs w:val="28"/>
        </w:rPr>
        <w:t>Чамзинского</w:t>
      </w:r>
      <w:proofErr w:type="spellEnd"/>
      <w:r w:rsidRPr="009409FA">
        <w:rPr>
          <w:rFonts w:ascii="Times New Roman" w:hAnsi="Times New Roman" w:cs="Times New Roman"/>
          <w:sz w:val="28"/>
          <w:szCs w:val="28"/>
        </w:rPr>
        <w:t xml:space="preserve"> муниципального района от 10.07.2008 № 31 «Об утверждении Положения о бюджетном процессе в </w:t>
      </w:r>
      <w:proofErr w:type="spellStart"/>
      <w:r w:rsidRPr="009409FA">
        <w:rPr>
          <w:rFonts w:ascii="Times New Roman" w:hAnsi="Times New Roman" w:cs="Times New Roman"/>
          <w:sz w:val="28"/>
          <w:szCs w:val="28"/>
        </w:rPr>
        <w:t>Пичеурском</w:t>
      </w:r>
      <w:proofErr w:type="spellEnd"/>
      <w:proofErr w:type="gramEnd"/>
      <w:r w:rsidRPr="009409FA">
        <w:rPr>
          <w:rFonts w:ascii="Times New Roman" w:hAnsi="Times New Roman" w:cs="Times New Roman"/>
          <w:sz w:val="28"/>
          <w:szCs w:val="28"/>
        </w:rPr>
        <w:t xml:space="preserve"> сельском </w:t>
      </w:r>
      <w:proofErr w:type="gramStart"/>
      <w:r w:rsidRPr="009409FA">
        <w:rPr>
          <w:rFonts w:ascii="Times New Roman" w:hAnsi="Times New Roman" w:cs="Times New Roman"/>
          <w:sz w:val="28"/>
          <w:szCs w:val="28"/>
        </w:rPr>
        <w:t>поселении</w:t>
      </w:r>
      <w:proofErr w:type="gramEnd"/>
      <w:r w:rsidRPr="009409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09FA">
        <w:rPr>
          <w:rFonts w:ascii="Times New Roman" w:hAnsi="Times New Roman" w:cs="Times New Roman"/>
          <w:sz w:val="28"/>
          <w:szCs w:val="28"/>
        </w:rPr>
        <w:t>Чамзинского</w:t>
      </w:r>
      <w:proofErr w:type="spellEnd"/>
      <w:r w:rsidRPr="009409FA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Мордовия», </w:t>
      </w:r>
      <w:r w:rsidRPr="009409FA">
        <w:rPr>
          <w:rFonts w:ascii="Times New Roman" w:hAnsi="Times New Roman" w:cs="Times New Roman"/>
          <w:bCs/>
          <w:sz w:val="28"/>
          <w:szCs w:val="28"/>
        </w:rPr>
        <w:t xml:space="preserve">Совет депутатов </w:t>
      </w:r>
      <w:proofErr w:type="spellStart"/>
      <w:r w:rsidRPr="009409FA">
        <w:rPr>
          <w:rFonts w:ascii="Times New Roman" w:hAnsi="Times New Roman" w:cs="Times New Roman"/>
          <w:bCs/>
          <w:sz w:val="28"/>
          <w:szCs w:val="28"/>
        </w:rPr>
        <w:t>Пичеурского</w:t>
      </w:r>
      <w:proofErr w:type="spellEnd"/>
      <w:r w:rsidRPr="009409FA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</w:t>
      </w:r>
    </w:p>
    <w:p w:rsidR="009409FA" w:rsidRDefault="009409FA" w:rsidP="009409FA">
      <w:pPr>
        <w:spacing w:after="0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409FA" w:rsidRPr="009409FA" w:rsidRDefault="009409FA" w:rsidP="009409FA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РЕШИЛ:</w:t>
      </w:r>
    </w:p>
    <w:p w:rsidR="009409FA" w:rsidRPr="009409FA" w:rsidRDefault="009409FA" w:rsidP="009409FA">
      <w:pPr>
        <w:pStyle w:val="a5"/>
        <w:ind w:left="0" w:firstLine="708"/>
        <w:jc w:val="both"/>
        <w:rPr>
          <w:sz w:val="28"/>
          <w:szCs w:val="28"/>
        </w:rPr>
      </w:pPr>
      <w:r w:rsidRPr="009409FA">
        <w:rPr>
          <w:sz w:val="28"/>
          <w:szCs w:val="28"/>
        </w:rPr>
        <w:t xml:space="preserve">1. Внести в </w:t>
      </w:r>
      <w:bookmarkStart w:id="0" w:name="_Hlk31721692"/>
      <w:bookmarkStart w:id="1" w:name="_Hlk59696596"/>
      <w:r w:rsidRPr="009409FA">
        <w:rPr>
          <w:sz w:val="28"/>
          <w:szCs w:val="28"/>
        </w:rPr>
        <w:t xml:space="preserve">решение Совета депутатов </w:t>
      </w:r>
      <w:proofErr w:type="spellStart"/>
      <w:r w:rsidRPr="009409FA">
        <w:rPr>
          <w:sz w:val="28"/>
          <w:szCs w:val="28"/>
        </w:rPr>
        <w:t>Пичеурского</w:t>
      </w:r>
      <w:proofErr w:type="spellEnd"/>
      <w:r w:rsidRPr="009409FA">
        <w:rPr>
          <w:sz w:val="28"/>
          <w:szCs w:val="28"/>
        </w:rPr>
        <w:t xml:space="preserve"> сельского поселения </w:t>
      </w:r>
      <w:proofErr w:type="spellStart"/>
      <w:r w:rsidRPr="009409FA">
        <w:rPr>
          <w:sz w:val="28"/>
          <w:szCs w:val="28"/>
        </w:rPr>
        <w:t>Чамзинского</w:t>
      </w:r>
      <w:proofErr w:type="spellEnd"/>
      <w:r w:rsidRPr="009409FA">
        <w:rPr>
          <w:sz w:val="28"/>
          <w:szCs w:val="28"/>
        </w:rPr>
        <w:t xml:space="preserve"> муниципального района от 10.07.2008 № 31 «Об утверждении Положения о бюджетном процессе в </w:t>
      </w:r>
      <w:proofErr w:type="spellStart"/>
      <w:r w:rsidRPr="009409FA">
        <w:rPr>
          <w:sz w:val="28"/>
          <w:szCs w:val="28"/>
        </w:rPr>
        <w:t>Пичеурском</w:t>
      </w:r>
      <w:proofErr w:type="spellEnd"/>
      <w:r w:rsidRPr="009409FA">
        <w:rPr>
          <w:sz w:val="28"/>
          <w:szCs w:val="28"/>
        </w:rPr>
        <w:t xml:space="preserve"> сельском поселении </w:t>
      </w:r>
      <w:proofErr w:type="spellStart"/>
      <w:r w:rsidRPr="009409FA">
        <w:rPr>
          <w:sz w:val="28"/>
          <w:szCs w:val="28"/>
        </w:rPr>
        <w:t>Чамзинского</w:t>
      </w:r>
      <w:proofErr w:type="spellEnd"/>
      <w:r w:rsidRPr="009409FA">
        <w:rPr>
          <w:sz w:val="28"/>
          <w:szCs w:val="28"/>
        </w:rPr>
        <w:t xml:space="preserve"> муниципального района Республики Мордовия» следующие изменения:</w:t>
      </w:r>
    </w:p>
    <w:p w:rsidR="009409FA" w:rsidRPr="009409FA" w:rsidRDefault="009409FA" w:rsidP="009409FA">
      <w:pPr>
        <w:pStyle w:val="a5"/>
        <w:ind w:left="0" w:firstLine="708"/>
        <w:jc w:val="both"/>
        <w:rPr>
          <w:sz w:val="28"/>
          <w:szCs w:val="28"/>
        </w:rPr>
      </w:pPr>
      <w:r w:rsidRPr="009409FA">
        <w:rPr>
          <w:sz w:val="28"/>
          <w:szCs w:val="28"/>
        </w:rPr>
        <w:t>1.1. Пункт 7 статьи 5 Положения изложить в следующей редакции:</w:t>
      </w:r>
    </w:p>
    <w:p w:rsidR="009409FA" w:rsidRPr="009409FA" w:rsidRDefault="009409FA" w:rsidP="009409FA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9409FA">
        <w:rPr>
          <w:rFonts w:ascii="Times New Roman" w:hAnsi="Times New Roman"/>
          <w:sz w:val="28"/>
          <w:szCs w:val="28"/>
        </w:rPr>
        <w:t>«7. Главный администратор доходов бюджета обладает следующими бюджетными полномочиями:</w:t>
      </w:r>
    </w:p>
    <w:p w:rsidR="009409FA" w:rsidRPr="009409FA" w:rsidRDefault="009409FA" w:rsidP="009409FA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9409FA">
        <w:rPr>
          <w:rFonts w:ascii="Times New Roman" w:hAnsi="Times New Roman"/>
          <w:sz w:val="28"/>
          <w:szCs w:val="28"/>
        </w:rPr>
        <w:t>формирует </w:t>
      </w:r>
      <w:hyperlink r:id="rId4" w:history="1">
        <w:r w:rsidRPr="009409FA">
          <w:rPr>
            <w:rStyle w:val="a3"/>
            <w:rFonts w:ascii="Times New Roman" w:hAnsi="Times New Roman"/>
            <w:color w:val="auto"/>
            <w:sz w:val="28"/>
            <w:szCs w:val="28"/>
          </w:rPr>
          <w:t>перечень</w:t>
        </w:r>
      </w:hyperlink>
      <w:r w:rsidRPr="009409FA">
        <w:rPr>
          <w:rFonts w:ascii="Times New Roman" w:hAnsi="Times New Roman"/>
          <w:sz w:val="28"/>
          <w:szCs w:val="28"/>
        </w:rPr>
        <w:t> подведомственных ему администраторов доходов бюджета;</w:t>
      </w:r>
    </w:p>
    <w:p w:rsidR="009409FA" w:rsidRPr="009409FA" w:rsidRDefault="009409FA" w:rsidP="009409FA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9409FA">
        <w:rPr>
          <w:rFonts w:ascii="Times New Roman" w:hAnsi="Times New Roman"/>
          <w:sz w:val="28"/>
          <w:szCs w:val="28"/>
        </w:rPr>
        <w:t>представляет сведения, необходимые для составления среднесрочного финансового плана и (или) проекта бюджета;</w:t>
      </w:r>
    </w:p>
    <w:p w:rsidR="009409FA" w:rsidRPr="009409FA" w:rsidRDefault="009409FA" w:rsidP="009409FA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9409FA">
        <w:rPr>
          <w:rFonts w:ascii="Times New Roman" w:hAnsi="Times New Roman"/>
          <w:sz w:val="28"/>
          <w:szCs w:val="28"/>
        </w:rPr>
        <w:t>представляет сведения для составления и ведения кассового плана;</w:t>
      </w:r>
    </w:p>
    <w:p w:rsidR="009409FA" w:rsidRPr="009409FA" w:rsidRDefault="009409FA" w:rsidP="009409FA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9409FA">
        <w:rPr>
          <w:rFonts w:ascii="Times New Roman" w:hAnsi="Times New Roman"/>
          <w:sz w:val="28"/>
          <w:szCs w:val="28"/>
        </w:rPr>
        <w:t>формирует и представляет бюджетную отчетность главного администратора доходов бюджета;</w:t>
      </w:r>
    </w:p>
    <w:p w:rsidR="009409FA" w:rsidRPr="009409FA" w:rsidRDefault="009409FA" w:rsidP="009409FA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9409FA">
        <w:rPr>
          <w:rFonts w:ascii="Times New Roman" w:hAnsi="Times New Roman"/>
          <w:sz w:val="28"/>
          <w:szCs w:val="28"/>
        </w:rPr>
        <w:lastRenderedPageBreak/>
        <w:t>представляет для включения в перечень источников доходов Российской Федерации и реестр источников доходов бюджета сведения о закрепленных за ним источниках доходов;</w:t>
      </w:r>
    </w:p>
    <w:p w:rsidR="009409FA" w:rsidRPr="009409FA" w:rsidRDefault="009409FA" w:rsidP="009409FA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9409FA">
        <w:rPr>
          <w:rFonts w:ascii="Times New Roman" w:hAnsi="Times New Roman"/>
          <w:sz w:val="28"/>
          <w:szCs w:val="28"/>
        </w:rPr>
        <w:t>утверждает </w:t>
      </w:r>
      <w:hyperlink r:id="rId5" w:anchor="/multilink/12112604/paragraph/50618174/number/0:0" w:history="1">
        <w:r w:rsidRPr="009409FA">
          <w:rPr>
            <w:rStyle w:val="a3"/>
            <w:rFonts w:ascii="Times New Roman" w:hAnsi="Times New Roman"/>
            <w:color w:val="auto"/>
            <w:sz w:val="28"/>
            <w:szCs w:val="28"/>
          </w:rPr>
          <w:t>методику</w:t>
        </w:r>
      </w:hyperlink>
      <w:r w:rsidRPr="009409FA">
        <w:rPr>
          <w:rFonts w:ascii="Times New Roman" w:hAnsi="Times New Roman"/>
          <w:sz w:val="28"/>
          <w:szCs w:val="28"/>
        </w:rPr>
        <w:t> прогнозирования поступлений доходов в бюджет в соответствии с </w:t>
      </w:r>
      <w:hyperlink r:id="rId6" w:anchor="block_1000" w:history="1">
        <w:r w:rsidRPr="009409FA">
          <w:rPr>
            <w:rStyle w:val="a3"/>
            <w:rFonts w:ascii="Times New Roman" w:hAnsi="Times New Roman"/>
            <w:color w:val="auto"/>
            <w:sz w:val="28"/>
            <w:szCs w:val="28"/>
          </w:rPr>
          <w:t>общими требованиями</w:t>
        </w:r>
      </w:hyperlink>
      <w:r w:rsidRPr="009409FA">
        <w:rPr>
          <w:rFonts w:ascii="Times New Roman" w:hAnsi="Times New Roman"/>
          <w:sz w:val="28"/>
          <w:szCs w:val="28"/>
        </w:rPr>
        <w:t> к такой методике, установленными Правительством Российской Федерации;</w:t>
      </w:r>
    </w:p>
    <w:p w:rsidR="009409FA" w:rsidRPr="009409FA" w:rsidRDefault="009409FA" w:rsidP="009409FA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9409FA">
        <w:rPr>
          <w:rFonts w:ascii="Times New Roman" w:hAnsi="Times New Roman"/>
          <w:sz w:val="28"/>
          <w:szCs w:val="28"/>
        </w:rPr>
        <w:t>осуществляет иные бюджетные полномочия, установленные настоящим Кодексом и принимаемыми в соответствии с ним нормативными правовыми актами (муниципальными правовыми актами), регулирующими бюджетные правоотношения</w:t>
      </w:r>
      <w:proofErr w:type="gramStart"/>
      <w:r w:rsidRPr="009409FA">
        <w:rPr>
          <w:rFonts w:ascii="Times New Roman" w:hAnsi="Times New Roman"/>
          <w:sz w:val="28"/>
          <w:szCs w:val="28"/>
        </w:rPr>
        <w:t>.».</w:t>
      </w:r>
      <w:proofErr w:type="gramEnd"/>
    </w:p>
    <w:bookmarkEnd w:id="0"/>
    <w:bookmarkEnd w:id="1"/>
    <w:p w:rsidR="009409FA" w:rsidRPr="009409FA" w:rsidRDefault="009409FA" w:rsidP="009409F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09FA">
        <w:rPr>
          <w:rFonts w:ascii="Times New Roman" w:hAnsi="Times New Roman" w:cs="Times New Roman"/>
          <w:sz w:val="28"/>
          <w:szCs w:val="28"/>
        </w:rPr>
        <w:t xml:space="preserve">2. Настоящее решение вступает в силу после дня его опубликования в Информационном бюллетене «Вестник села» </w:t>
      </w:r>
      <w:proofErr w:type="spellStart"/>
      <w:r w:rsidRPr="009409FA">
        <w:rPr>
          <w:rFonts w:ascii="Times New Roman" w:hAnsi="Times New Roman" w:cs="Times New Roman"/>
          <w:sz w:val="28"/>
          <w:szCs w:val="28"/>
        </w:rPr>
        <w:t>Пичеурского</w:t>
      </w:r>
      <w:proofErr w:type="spellEnd"/>
      <w:r w:rsidRPr="009409FA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9409FA" w:rsidRPr="009409FA" w:rsidRDefault="009409FA" w:rsidP="009409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409FA" w:rsidRPr="009409FA" w:rsidRDefault="009409FA" w:rsidP="009409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409FA" w:rsidRPr="009409FA" w:rsidRDefault="009409FA" w:rsidP="009409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409FA" w:rsidRPr="009409FA" w:rsidRDefault="009409FA" w:rsidP="009409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09FA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9409FA">
        <w:rPr>
          <w:rFonts w:ascii="Times New Roman" w:hAnsi="Times New Roman" w:cs="Times New Roman"/>
          <w:sz w:val="28"/>
          <w:szCs w:val="28"/>
        </w:rPr>
        <w:t>Пичеурского</w:t>
      </w:r>
      <w:proofErr w:type="spellEnd"/>
      <w:r w:rsidRPr="009409F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9409FA" w:rsidRPr="009409FA" w:rsidRDefault="009409FA" w:rsidP="009409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409FA">
        <w:rPr>
          <w:rFonts w:ascii="Times New Roman" w:hAnsi="Times New Roman" w:cs="Times New Roman"/>
          <w:sz w:val="28"/>
          <w:szCs w:val="28"/>
        </w:rPr>
        <w:t>Чамзинского</w:t>
      </w:r>
      <w:proofErr w:type="spellEnd"/>
      <w:r w:rsidRPr="009409FA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9409FA" w:rsidRPr="009409FA" w:rsidRDefault="009409FA" w:rsidP="009409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09FA">
        <w:rPr>
          <w:rFonts w:ascii="Times New Roman" w:hAnsi="Times New Roman" w:cs="Times New Roman"/>
          <w:sz w:val="28"/>
          <w:szCs w:val="28"/>
        </w:rPr>
        <w:t>Республики Мордовия                                                         О.В. Красильникова</w:t>
      </w:r>
    </w:p>
    <w:p w:rsidR="009409FA" w:rsidRDefault="009409FA" w:rsidP="009409FA">
      <w:pPr>
        <w:jc w:val="center"/>
        <w:rPr>
          <w:sz w:val="18"/>
          <w:szCs w:val="16"/>
        </w:rPr>
      </w:pPr>
    </w:p>
    <w:p w:rsidR="009409FA" w:rsidRDefault="009409FA" w:rsidP="009409FA">
      <w:pPr>
        <w:pStyle w:val="a4"/>
        <w:rPr>
          <w:rFonts w:ascii="Times New Roman" w:hAnsi="Times New Roman"/>
          <w:b/>
          <w:sz w:val="28"/>
          <w:szCs w:val="28"/>
        </w:rPr>
      </w:pPr>
    </w:p>
    <w:p w:rsidR="001D7CFD" w:rsidRDefault="001D7CFD"/>
    <w:sectPr w:rsidR="001D7C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409FA"/>
    <w:rsid w:val="001D7CFD"/>
    <w:rsid w:val="009409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409FA"/>
    <w:rPr>
      <w:color w:val="0000FF"/>
      <w:u w:val="single"/>
    </w:rPr>
  </w:style>
  <w:style w:type="paragraph" w:styleId="a4">
    <w:name w:val="No Spacing"/>
    <w:uiPriority w:val="1"/>
    <w:qFormat/>
    <w:rsid w:val="009409F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5">
    <w:name w:val="List Paragraph"/>
    <w:basedOn w:val="a"/>
    <w:uiPriority w:val="34"/>
    <w:qFormat/>
    <w:rsid w:val="009409F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46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ase.garant.ru/71430606/98fb06107d83c393f2f2cc126b2a6735/" TargetMode="External"/><Relationship Id="rId5" Type="http://schemas.openxmlformats.org/officeDocument/2006/relationships/hyperlink" Target="http://ivo.garant.ru/" TargetMode="External"/><Relationship Id="rId4" Type="http://schemas.openxmlformats.org/officeDocument/2006/relationships/hyperlink" Target="https://base.garant.ru/543092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454</Words>
  <Characters>2589</Characters>
  <Application>Microsoft Office Word</Application>
  <DocSecurity>0</DocSecurity>
  <Lines>21</Lines>
  <Paragraphs>6</Paragraphs>
  <ScaleCrop>false</ScaleCrop>
  <Company>Grizli777</Company>
  <LinksUpToDate>false</LinksUpToDate>
  <CharactersWithSpaces>3037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2025-03-14T11:35:00Z</dcterms:created>
  <dcterms:modified xsi:type="dcterms:W3CDTF">2025-03-14T11:36:00Z</dcterms:modified>
</cp:coreProperties>
</file>